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4CC" w:rsidRPr="001F28FA" w:rsidRDefault="002E74CC" w:rsidP="002E74CC">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số 02: Đơn đề nghị chấp thuận xây dựng công trình hạ tầng trong phạm vi bảo vệ kết cấu hạ tầng đường bộ, gia cường công trình đường bộ đồng thời với cấp giấy phép thi công công trình trên đường bộ đang khai thác</w:t>
      </w:r>
    </w:p>
    <w:tbl>
      <w:tblPr>
        <w:tblW w:w="5000" w:type="pct"/>
        <w:tblLook w:val="04A0" w:firstRow="1" w:lastRow="0" w:firstColumn="1" w:lastColumn="0" w:noHBand="0" w:noVBand="1"/>
      </w:tblPr>
      <w:tblGrid>
        <w:gridCol w:w="3841"/>
        <w:gridCol w:w="5519"/>
      </w:tblGrid>
      <w:tr w:rsidR="002E74CC" w:rsidRPr="001F28FA" w:rsidTr="00F50237">
        <w:tc>
          <w:tcPr>
            <w:tcW w:w="2052" w:type="pct"/>
          </w:tcPr>
          <w:p w:rsidR="002E74CC" w:rsidRPr="001F28FA" w:rsidRDefault="002E74CC"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(1)</w:t>
            </w:r>
          </w:p>
          <w:p w:rsidR="002E74CC" w:rsidRPr="001F28FA" w:rsidRDefault="002E74CC"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(2)</w:t>
            </w:r>
          </w:p>
          <w:p w:rsidR="002E74CC" w:rsidRPr="001F28FA" w:rsidRDefault="002E74CC"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2E74CC" w:rsidRPr="001F28FA" w:rsidRDefault="002E74CC"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rsidR="002E74CC" w:rsidRPr="001F28FA" w:rsidRDefault="002E74CC"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2E74CC" w:rsidRPr="001F28FA" w:rsidRDefault="002E74CC"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2E74CC" w:rsidRPr="001F28FA" w:rsidRDefault="002E74CC"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2E74CC" w:rsidRPr="001F28FA" w:rsidRDefault="002E74CC"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2E74CC" w:rsidRPr="001F28FA" w:rsidRDefault="002E74CC" w:rsidP="002E74CC">
      <w:pPr>
        <w:pStyle w:val="Vnbnnidung20"/>
        <w:spacing w:after="0" w:line="240" w:lineRule="auto"/>
        <w:ind w:left="0" w:firstLine="0"/>
        <w:jc w:val="center"/>
        <w:rPr>
          <w:rFonts w:ascii="Arial" w:hAnsi="Arial" w:cs="Arial"/>
          <w:color w:val="0D0D0D" w:themeColor="text1" w:themeTint="F2"/>
          <w:sz w:val="20"/>
          <w:szCs w:val="20"/>
        </w:rPr>
      </w:pPr>
    </w:p>
    <w:p w:rsidR="002E74CC" w:rsidRPr="001F28FA" w:rsidRDefault="002E74CC" w:rsidP="002E74CC">
      <w:pPr>
        <w:pStyle w:val="Vnbnnidung20"/>
        <w:spacing w:after="0" w:line="240" w:lineRule="auto"/>
        <w:ind w:left="0" w:firstLine="0"/>
        <w:jc w:val="center"/>
        <w:rPr>
          <w:rFonts w:ascii="Arial" w:hAnsi="Arial" w:cs="Arial"/>
          <w:b/>
          <w:bCs/>
          <w:color w:val="0D0D0D" w:themeColor="text1" w:themeTint="F2"/>
          <w:sz w:val="20"/>
          <w:szCs w:val="20"/>
        </w:rPr>
      </w:pPr>
      <w:bookmarkStart w:id="0" w:name="bookmark36"/>
      <w:bookmarkEnd w:id="0"/>
    </w:p>
    <w:p w:rsidR="002E74CC" w:rsidRPr="001F28FA" w:rsidRDefault="002E74CC" w:rsidP="002E74CC">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ĐƠN ĐỀ NGHỊ</w:t>
      </w:r>
    </w:p>
    <w:p w:rsidR="002E74CC" w:rsidRPr="001F28FA" w:rsidRDefault="002E74CC" w:rsidP="002E74CC">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CHẤP THUẬN XÂY DỰNG, CÔNG TRÌNH HẠ TẦNG TRONG PHẠM VI</w:t>
      </w:r>
      <w:r w:rsidRPr="001F28FA">
        <w:rPr>
          <w:rFonts w:ascii="Arial" w:hAnsi="Arial" w:cs="Arial"/>
          <w:b/>
          <w:bCs/>
          <w:color w:val="0D0D0D" w:themeColor="text1" w:themeTint="F2"/>
          <w:sz w:val="20"/>
          <w:szCs w:val="20"/>
        </w:rPr>
        <w:br/>
        <w:t>BẢO VỆ KẾT CẤU HẠ TẦNG ĐƯỜNG BỘ, GIA CƯỜNG CÔNG TRÌNH</w:t>
      </w:r>
      <w:r w:rsidRPr="001F28FA">
        <w:rPr>
          <w:rFonts w:ascii="Arial" w:hAnsi="Arial" w:cs="Arial"/>
          <w:b/>
          <w:bCs/>
          <w:color w:val="0D0D0D" w:themeColor="text1" w:themeTint="F2"/>
          <w:sz w:val="20"/>
          <w:szCs w:val="20"/>
        </w:rPr>
        <w:br/>
        <w:t>ĐƯỜNG BỘ ĐỒNG THỜI VỚI CẤP GIẤY PHÉP THI CÔNG CÔNG</w:t>
      </w:r>
      <w:r w:rsidRPr="001F28FA">
        <w:rPr>
          <w:rFonts w:ascii="Arial" w:hAnsi="Arial" w:cs="Arial"/>
          <w:b/>
          <w:bCs/>
          <w:color w:val="0D0D0D" w:themeColor="text1" w:themeTint="F2"/>
          <w:sz w:val="20"/>
          <w:szCs w:val="20"/>
        </w:rPr>
        <w:br/>
        <w:t>TRÌNH TRÊN ĐƯỜNG BỘ ĐANG KHAI THÁC</w:t>
      </w:r>
    </w:p>
    <w:p w:rsidR="002E74CC" w:rsidRPr="001F28FA" w:rsidRDefault="002E74CC" w:rsidP="002E74CC">
      <w:pPr>
        <w:pStyle w:val="Vnbnnidung20"/>
        <w:tabs>
          <w:tab w:val="left" w:leader="dot" w:pos="2690"/>
        </w:tabs>
        <w:spacing w:after="0" w:line="240" w:lineRule="auto"/>
        <w:ind w:left="0"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w:t>
      </w:r>
    </w:p>
    <w:p w:rsidR="002E74CC" w:rsidRPr="001F28FA" w:rsidRDefault="002E74CC" w:rsidP="002E74CC">
      <w:pPr>
        <w:pStyle w:val="Vnbnnidung20"/>
        <w:tabs>
          <w:tab w:val="left" w:leader="dot" w:pos="2690"/>
        </w:tabs>
        <w:spacing w:after="0" w:line="240" w:lineRule="auto"/>
        <w:ind w:left="0" w:firstLine="0"/>
        <w:jc w:val="center"/>
        <w:rPr>
          <w:rFonts w:ascii="Arial" w:hAnsi="Arial" w:cs="Arial"/>
          <w:color w:val="0D0D0D" w:themeColor="text1" w:themeTint="F2"/>
          <w:sz w:val="20"/>
          <w:szCs w:val="20"/>
        </w:rPr>
      </w:pPr>
    </w:p>
    <w:p w:rsidR="002E74CC" w:rsidRPr="001F28FA" w:rsidRDefault="002E74CC" w:rsidP="002E74CC">
      <w:pPr>
        <w:pStyle w:val="Vnbnnidung20"/>
        <w:tabs>
          <w:tab w:val="left" w:leader="dot" w:pos="2690"/>
        </w:tabs>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Về đề nghị chấp thuận</w:t>
      </w:r>
      <w:r w:rsidRPr="001F28FA">
        <w:rPr>
          <w:rFonts w:ascii="Arial" w:hAnsi="Arial" w:cs="Arial"/>
          <w:color w:val="0D0D0D" w:themeColor="text1" w:themeTint="F2"/>
          <w:sz w:val="20"/>
          <w:szCs w:val="20"/>
        </w:rPr>
        <w:tab/>
        <w:t>…..(3)</w:t>
      </w:r>
    </w:p>
    <w:p w:rsidR="002E74CC" w:rsidRPr="001F28FA" w:rsidRDefault="002E74CC" w:rsidP="002E74CC">
      <w:pPr>
        <w:pStyle w:val="Vnbnnidung20"/>
        <w:tabs>
          <w:tab w:val="left" w:leader="dot" w:pos="3432"/>
        </w:tabs>
        <w:spacing w:after="0" w:line="240" w:lineRule="auto"/>
        <w:ind w:left="0" w:firstLine="0"/>
        <w:jc w:val="center"/>
        <w:rPr>
          <w:rFonts w:ascii="Arial" w:hAnsi="Arial" w:cs="Arial"/>
          <w:color w:val="0D0D0D" w:themeColor="text1" w:themeTint="F2"/>
          <w:sz w:val="20"/>
          <w:szCs w:val="20"/>
        </w:rPr>
      </w:pPr>
    </w:p>
    <w:p w:rsidR="002E74CC" w:rsidRPr="001F28FA" w:rsidRDefault="002E74CC" w:rsidP="002E74CC">
      <w:pPr>
        <w:pStyle w:val="Vnbnnidung20"/>
        <w:tabs>
          <w:tab w:val="left" w:leader="dot" w:pos="3432"/>
        </w:tabs>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gửi………………..(4)</w:t>
      </w:r>
    </w:p>
    <w:p w:rsidR="002E74CC" w:rsidRPr="001F28FA" w:rsidRDefault="002E74CC" w:rsidP="002E74CC">
      <w:pPr>
        <w:pStyle w:val="Vnbnnidung20"/>
        <w:tabs>
          <w:tab w:val="left" w:leader="dot" w:pos="3432"/>
        </w:tabs>
        <w:spacing w:after="0" w:line="240" w:lineRule="auto"/>
        <w:ind w:left="0" w:firstLine="0"/>
        <w:jc w:val="center"/>
        <w:rPr>
          <w:rFonts w:ascii="Arial" w:hAnsi="Arial" w:cs="Arial"/>
          <w:color w:val="0D0D0D" w:themeColor="text1" w:themeTint="F2"/>
          <w:sz w:val="20"/>
          <w:szCs w:val="20"/>
        </w:rPr>
      </w:pPr>
    </w:p>
    <w:p w:rsidR="002E74CC" w:rsidRPr="001F28FA" w:rsidRDefault="002E74CC" w:rsidP="002E74C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2E74CC" w:rsidRPr="001F28FA" w:rsidRDefault="002E74CC" w:rsidP="002E74C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2E74CC" w:rsidRPr="001F28FA" w:rsidRDefault="002E74CC" w:rsidP="002E74CC">
      <w:pPr>
        <w:pStyle w:val="Vnbnnidung0"/>
        <w:tabs>
          <w:tab w:val="left" w:leader="dot" w:pos="2690"/>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(...5…).</w:t>
      </w:r>
    </w:p>
    <w:p w:rsidR="002E74CC" w:rsidRPr="001F28FA" w:rsidRDefault="002E74CC" w:rsidP="002E74CC">
      <w:pPr>
        <w:pStyle w:val="Vnbnnidung20"/>
        <w:tabs>
          <w:tab w:val="left" w:leader="dot" w:pos="3739"/>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đề nghị .... (4) chấp thuận xây dựng công trình hạ tầng (hoặc đề nghị gia cường công trình đường bộ)……….(6) đồng thời với cấp giấy phép thi công công trình trên đường bộ đang khai thác trong phạm vi bảo vệ kết cấu hạ tầng đường bộ ... (7)</w:t>
      </w:r>
    </w:p>
    <w:p w:rsidR="002E74CC" w:rsidRPr="001F28FA" w:rsidRDefault="002E74CC" w:rsidP="002E74CC">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Gửi kèm theo các tài liệu sau:</w:t>
      </w:r>
    </w:p>
    <w:p w:rsidR="002E74CC" w:rsidRPr="001F28FA" w:rsidRDefault="002E74CC" w:rsidP="002E74C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Hồ sơ thiết kế của... </w:t>
      </w:r>
      <w:r w:rsidRPr="001F28FA">
        <w:rPr>
          <w:rFonts w:ascii="Arial" w:hAnsi="Arial" w:cs="Arial"/>
          <w:i/>
          <w:iCs/>
          <w:color w:val="0D0D0D" w:themeColor="text1" w:themeTint="F2"/>
          <w:sz w:val="20"/>
          <w:szCs w:val="20"/>
        </w:rPr>
        <w:t>(ghi tên hồ sơ thiết kế công trình hạ tầng, công trình hạ tầng kỹ thuật sử dụng chung hoặc hồ sơ thiết kế gia cường công trình đường bộ);</w:t>
      </w:r>
    </w:p>
    <w:p w:rsidR="002E74CC" w:rsidRPr="001F28FA" w:rsidRDefault="002E74CC" w:rsidP="002E74C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-....(8).</w:t>
      </w:r>
    </w:p>
    <w:p w:rsidR="002E74CC" w:rsidRPr="001F28FA" w:rsidRDefault="002E74CC" w:rsidP="002E74CC">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(2) cam kết tự di chuyển hoặc cải tạo công trình ... (6) trong phạm vi bảo vệ kết cấu hạ tầng đường bộ và không đòi bồi thường khi cơ quan quản lý đường bộ, người quản lý, sử dụng đường bộ yêu cầu di chuyển hoặc cải tạo.</w:t>
      </w:r>
    </w:p>
    <w:p w:rsidR="002E74CC" w:rsidRPr="001F28FA" w:rsidRDefault="002E74CC" w:rsidP="002E74CC">
      <w:pPr>
        <w:pStyle w:val="Vnbnnidung20"/>
        <w:tabs>
          <w:tab w:val="right" w:leader="dot" w:pos="4458"/>
          <w:tab w:val="left" w:pos="4662"/>
          <w:tab w:val="left" w:leader="dot" w:pos="7262"/>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hệ:………………..Số điện thoại:………………..</w:t>
      </w:r>
    </w:p>
    <w:p w:rsidR="002E74CC" w:rsidRPr="001F28FA" w:rsidRDefault="002E74CC" w:rsidP="002E74CC">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680"/>
        <w:gridCol w:w="4680"/>
      </w:tblGrid>
      <w:tr w:rsidR="002E74CC" w:rsidRPr="001F28FA" w:rsidTr="00F50237">
        <w:tc>
          <w:tcPr>
            <w:tcW w:w="2500" w:type="pct"/>
          </w:tcPr>
          <w:p w:rsidR="002E74CC" w:rsidRPr="001F28FA" w:rsidRDefault="002E74CC" w:rsidP="00F50237">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2E74CC" w:rsidRPr="001F28FA" w:rsidRDefault="002E74CC"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rsidR="002E74CC" w:rsidRPr="001F28FA" w:rsidRDefault="002E74CC"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rsidR="002E74CC" w:rsidRPr="001F28FA" w:rsidRDefault="002E74CC"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w:t>
            </w:r>
          </w:p>
          <w:p w:rsidR="002E74CC" w:rsidRPr="001F28FA" w:rsidRDefault="002E74CC" w:rsidP="00F50237">
            <w:pPr>
              <w:pStyle w:val="Vnbnnidung0"/>
              <w:spacing w:after="0" w:line="240" w:lineRule="auto"/>
              <w:ind w:firstLine="0"/>
              <w:rPr>
                <w:rFonts w:ascii="Arial" w:hAnsi="Arial" w:cs="Arial"/>
                <w:b/>
                <w:bCs/>
                <w:i/>
                <w:color w:val="0D0D0D" w:themeColor="text1" w:themeTint="F2"/>
                <w:sz w:val="20"/>
                <w:szCs w:val="20"/>
              </w:rPr>
            </w:pPr>
          </w:p>
        </w:tc>
        <w:tc>
          <w:tcPr>
            <w:tcW w:w="2500" w:type="pct"/>
          </w:tcPr>
          <w:p w:rsidR="002E74CC" w:rsidRPr="001F28FA" w:rsidRDefault="002E74CC"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rsidR="002E74CC" w:rsidRPr="001F28FA" w:rsidRDefault="002E74CC"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2E74CC" w:rsidRPr="001F28FA" w:rsidRDefault="002E74CC"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2E74CC" w:rsidRPr="001F28FA" w:rsidRDefault="002E74CC" w:rsidP="002E74CC">
      <w:pPr>
        <w:pStyle w:val="Vnbnnidung0"/>
        <w:spacing w:after="120" w:line="240" w:lineRule="auto"/>
        <w:ind w:firstLine="720"/>
        <w:jc w:val="both"/>
        <w:rPr>
          <w:rFonts w:ascii="Arial" w:hAnsi="Arial" w:cs="Arial"/>
          <w:bCs/>
          <w:iCs/>
          <w:color w:val="0D0D0D" w:themeColor="text1" w:themeTint="F2"/>
          <w:sz w:val="20"/>
          <w:szCs w:val="20"/>
        </w:rPr>
      </w:pPr>
    </w:p>
    <w:p w:rsidR="002E74CC" w:rsidRPr="001F28FA" w:rsidRDefault="002E74CC" w:rsidP="002E74C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i/>
          <w:iCs/>
          <w:color w:val="0D0D0D" w:themeColor="text1" w:themeTint="F2"/>
          <w:sz w:val="20"/>
          <w:szCs w:val="20"/>
        </w:rPr>
        <w:t>Hướng dẫn nội dung ghi trong Đơn đề nghị chấp thuận xây dựng đồng thời với cấp giấy phép thi công xây dựng công trình trong phạm vi bảo vệ kết cấu hạ tầng đường bộ:</w:t>
      </w:r>
    </w:p>
    <w:p w:rsidR="002E74CC" w:rsidRPr="001F28FA" w:rsidRDefault="002E74CC" w:rsidP="002E74CC">
      <w:pPr>
        <w:pStyle w:val="Vnbnnidung20"/>
        <w:tabs>
          <w:tab w:val="left" w:pos="1553"/>
        </w:tabs>
        <w:spacing w:after="120" w:line="240" w:lineRule="auto"/>
        <w:ind w:left="0" w:firstLine="720"/>
        <w:jc w:val="both"/>
        <w:rPr>
          <w:rFonts w:ascii="Arial" w:hAnsi="Arial" w:cs="Arial"/>
          <w:color w:val="0D0D0D" w:themeColor="text1" w:themeTint="F2"/>
          <w:sz w:val="20"/>
          <w:szCs w:val="20"/>
        </w:rPr>
      </w:pPr>
      <w:bookmarkStart w:id="1" w:name="bookmark38"/>
      <w:bookmarkEnd w:id="1"/>
      <w:r w:rsidRPr="001F28FA">
        <w:rPr>
          <w:rFonts w:ascii="Arial" w:hAnsi="Arial" w:cs="Arial"/>
          <w:color w:val="0D0D0D" w:themeColor="text1" w:themeTint="F2"/>
          <w:sz w:val="20"/>
          <w:szCs w:val="20"/>
        </w:rPr>
        <w:t>(1) Tên tổ chức cấp trên nếu có của đơn vị có đơn đề nghị.</w:t>
      </w:r>
      <w:bookmarkStart w:id="2" w:name="bookmark39"/>
      <w:bookmarkEnd w:id="2"/>
    </w:p>
    <w:p w:rsidR="002E74CC" w:rsidRPr="001F28FA" w:rsidRDefault="002E74CC" w:rsidP="002E74CC">
      <w:pPr>
        <w:pStyle w:val="Vnbnnidung20"/>
        <w:tabs>
          <w:tab w:val="left" w:pos="1553"/>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tổ chức ký đơn đề nghị chấp thuận xây dựng đồng thời với cấp giấy phép thi công xây dựng công trình.</w:t>
      </w:r>
      <w:bookmarkStart w:id="3" w:name="bookmark40"/>
      <w:bookmarkEnd w:id="3"/>
    </w:p>
    <w:p w:rsidR="002E74CC" w:rsidRPr="001F28FA" w:rsidRDefault="002E74CC" w:rsidP="002E74CC">
      <w:pPr>
        <w:pStyle w:val="Vnbnnidung20"/>
        <w:tabs>
          <w:tab w:val="left" w:pos="1550"/>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(3) Ghi vắn tắt nội dung đề nghị, đoạn tuyến đường đề nghị. Ví dụ: Chấp thuận xây dựng đồng </w:t>
      </w:r>
      <w:r w:rsidRPr="001F28FA">
        <w:rPr>
          <w:rFonts w:ascii="Arial" w:hAnsi="Arial" w:cs="Arial"/>
          <w:color w:val="0D0D0D" w:themeColor="text1" w:themeTint="F2"/>
          <w:sz w:val="20"/>
          <w:szCs w:val="20"/>
        </w:rPr>
        <w:lastRenderedPageBreak/>
        <w:t>thời với cấp giấy phép thi công xây dựng đường dây tải điện 22 kV trong phạm vi bảo vệ kết cấu hạ tầng đường bộ của quốc lộ 1 đoạn Km 60 đến Km 70, địa phận tỉnh Lạng Sơn.</w:t>
      </w:r>
      <w:bookmarkStart w:id="4" w:name="bookmark41"/>
      <w:bookmarkEnd w:id="4"/>
    </w:p>
    <w:p w:rsidR="002E74CC" w:rsidRPr="001F28FA" w:rsidRDefault="002E74CC" w:rsidP="002E74CC">
      <w:pPr>
        <w:pStyle w:val="Vnbnnidung20"/>
        <w:tabs>
          <w:tab w:val="left" w:pos="1546"/>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Ghi tên cơ quan có thẩm quyền chấp thuận xây dựng đồng thời với cấp giấy phép thi công xây dựng công trình trong phạm vi bảo vệ kết cấu hạ tầng đường bộ được quy định tại Nghị định này</w:t>
      </w:r>
      <w:bookmarkStart w:id="5" w:name="bookmark42"/>
      <w:bookmarkEnd w:id="5"/>
      <w:r w:rsidRPr="001F28FA">
        <w:rPr>
          <w:rFonts w:ascii="Arial" w:hAnsi="Arial" w:cs="Arial"/>
          <w:color w:val="0D0D0D" w:themeColor="text1" w:themeTint="F2"/>
          <w:sz w:val="20"/>
          <w:szCs w:val="20"/>
        </w:rPr>
        <w:t>.</w:t>
      </w:r>
    </w:p>
    <w:p w:rsidR="002E74CC" w:rsidRPr="001F28FA" w:rsidRDefault="002E74CC" w:rsidP="002E74CC">
      <w:pPr>
        <w:pStyle w:val="Vnbnnidung20"/>
        <w:tabs>
          <w:tab w:val="left" w:pos="1550"/>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Văn bản cho phép chuẩn bị đầu tư hoặc phê duyệt đầu tư công trình của cấp có thẩm quyền.</w:t>
      </w:r>
      <w:bookmarkStart w:id="6" w:name="bookmark43"/>
      <w:bookmarkEnd w:id="6"/>
    </w:p>
    <w:p w:rsidR="002E74CC" w:rsidRPr="001F28FA" w:rsidRDefault="002E74CC" w:rsidP="002E74CC">
      <w:pPr>
        <w:pStyle w:val="Vnbnnidung20"/>
        <w:tabs>
          <w:tab w:val="left" w:pos="1544"/>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Ghi tên công trình hạ tầng, công trình hạ tầng kỹ thuật sử dụng chung hoặc ghi đoạn đường, cầu, cống hoặc công trình đường bộ đề nghị gia cường)</w:t>
      </w:r>
      <w:bookmarkStart w:id="7" w:name="bookmark44"/>
      <w:bookmarkEnd w:id="7"/>
    </w:p>
    <w:p w:rsidR="002E74CC" w:rsidRPr="001F28FA" w:rsidRDefault="002E74CC" w:rsidP="002E74CC">
      <w:pPr>
        <w:pStyle w:val="Vnbnnidung20"/>
        <w:tabs>
          <w:tab w:val="left" w:pos="1544"/>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(7) Ghi đoạn đường, lý trình, tên tuyến đường.</w:t>
      </w:r>
      <w:bookmarkStart w:id="8" w:name="bookmark45"/>
      <w:bookmarkEnd w:id="8"/>
    </w:p>
    <w:p w:rsidR="002E74CC" w:rsidRPr="001F28FA" w:rsidRDefault="002E74CC" w:rsidP="002E74CC">
      <w:pPr>
        <w:pStyle w:val="Vnbnnidung20"/>
        <w:tabs>
          <w:tab w:val="left" w:pos="1544"/>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(8) Các tài liệu khác có liên quan.</w:t>
      </w:r>
    </w:p>
    <w:p w:rsidR="00BB0124" w:rsidRPr="002E74CC" w:rsidRDefault="00BB0124" w:rsidP="002E74CC">
      <w:bookmarkStart w:id="9" w:name="_GoBack"/>
      <w:bookmarkEnd w:id="9"/>
    </w:p>
    <w:sectPr w:rsidR="00BB0124" w:rsidRPr="002E74CC">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7E1" w:rsidRDefault="00EF77E1" w:rsidP="00124DF3">
      <w:r>
        <w:separator/>
      </w:r>
    </w:p>
  </w:endnote>
  <w:endnote w:type="continuationSeparator" w:id="0">
    <w:p w:rsidR="00EF77E1" w:rsidRDefault="00EF77E1"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7E1" w:rsidRDefault="00EF77E1" w:rsidP="00124DF3">
      <w:r>
        <w:separator/>
      </w:r>
    </w:p>
  </w:footnote>
  <w:footnote w:type="continuationSeparator" w:id="0">
    <w:p w:rsidR="00EF77E1" w:rsidRDefault="00EF77E1"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124DF3"/>
    <w:rsid w:val="001F6364"/>
    <w:rsid w:val="002E74CC"/>
    <w:rsid w:val="00342CF9"/>
    <w:rsid w:val="009B17CA"/>
    <w:rsid w:val="009B568A"/>
    <w:rsid w:val="00BB0124"/>
    <w:rsid w:val="00E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2025-09-20T03:10:00Z</dcterms:created>
  <dcterms:modified xsi:type="dcterms:W3CDTF">2025-09-20T03:10:00Z</dcterms:modified>
</cp:coreProperties>
</file>